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ED6" w:rsidRPr="005C7ED6" w:rsidRDefault="00C50789" w:rsidP="005C7ED6">
      <w:pPr>
        <w:jc w:val="center"/>
        <w:rPr>
          <w:b/>
        </w:rPr>
      </w:pPr>
      <w:r>
        <w:rPr>
          <w:b/>
        </w:rPr>
        <w:t xml:space="preserve"> </w:t>
      </w:r>
      <w:r w:rsidR="005C7ED6" w:rsidRPr="005C7ED6">
        <w:rPr>
          <w:b/>
        </w:rPr>
        <w:t>ДАМАСКИНСКАЯ СЕЛЬСКАЯ ДУМА</w:t>
      </w:r>
    </w:p>
    <w:p w:rsidR="005C7ED6" w:rsidRPr="005C7ED6" w:rsidRDefault="005C7ED6" w:rsidP="005C7ED6">
      <w:pPr>
        <w:jc w:val="center"/>
        <w:rPr>
          <w:b/>
        </w:rPr>
      </w:pPr>
      <w:r w:rsidRPr="005C7ED6">
        <w:rPr>
          <w:b/>
        </w:rPr>
        <w:t>КИЛЬМЕЗСКОГО РАЙОНА КИРОВСКОЙ ОБЛАСТИ</w:t>
      </w:r>
    </w:p>
    <w:p w:rsidR="005C7ED6" w:rsidRPr="005C7ED6" w:rsidRDefault="005C7ED6" w:rsidP="005C7ED6">
      <w:pPr>
        <w:jc w:val="center"/>
        <w:rPr>
          <w:b/>
        </w:rPr>
      </w:pPr>
    </w:p>
    <w:p w:rsidR="005C7ED6" w:rsidRPr="000C4365" w:rsidRDefault="005C7ED6" w:rsidP="005C7ED6">
      <w:pPr>
        <w:jc w:val="center"/>
        <w:rPr>
          <w:b/>
        </w:rPr>
      </w:pPr>
      <w:r w:rsidRPr="000C4365">
        <w:rPr>
          <w:b/>
        </w:rPr>
        <w:t>РЕШЕНИЕ</w:t>
      </w:r>
    </w:p>
    <w:p w:rsidR="005C7ED6" w:rsidRDefault="005C7ED6" w:rsidP="005C7ED6">
      <w:r>
        <w:t>26.04.2021</w:t>
      </w:r>
      <w:r w:rsidR="00316AFF">
        <w:t xml:space="preserve">                                                                                                                  </w:t>
      </w:r>
      <w:r>
        <w:t xml:space="preserve"> № 2/1</w:t>
      </w:r>
    </w:p>
    <w:p w:rsidR="005C7ED6" w:rsidRDefault="005C7ED6" w:rsidP="005C7ED6">
      <w:pPr>
        <w:jc w:val="center"/>
      </w:pPr>
      <w:r>
        <w:t>д. Дамаскино</w:t>
      </w:r>
    </w:p>
    <w:p w:rsidR="005C7ED6" w:rsidRDefault="005C7ED6" w:rsidP="005C7ED6"/>
    <w:p w:rsidR="005C7ED6" w:rsidRDefault="005C7ED6" w:rsidP="005C7ED6"/>
    <w:p w:rsidR="005C7ED6" w:rsidRDefault="005C7ED6" w:rsidP="005C7ED6">
      <w:pPr>
        <w:rPr>
          <w:b/>
        </w:rPr>
      </w:pPr>
      <w:r w:rsidRPr="005C7ED6">
        <w:rPr>
          <w:b/>
        </w:rPr>
        <w:t xml:space="preserve">О внесении изменений в решение </w:t>
      </w:r>
      <w:r>
        <w:rPr>
          <w:b/>
        </w:rPr>
        <w:t>Дамаскинской сельской Думы от 18.12.2020</w:t>
      </w:r>
      <w:r w:rsidRPr="005C7ED6">
        <w:rPr>
          <w:b/>
        </w:rPr>
        <w:t xml:space="preserve"> № 8\2 «О бюджете Дамаскинского се</w:t>
      </w:r>
      <w:r>
        <w:rPr>
          <w:b/>
        </w:rPr>
        <w:t>льского поселения на 2021 год и на плановый период 2022-2023</w:t>
      </w:r>
      <w:r w:rsidRPr="005C7ED6">
        <w:rPr>
          <w:b/>
        </w:rPr>
        <w:t xml:space="preserve"> годы»</w:t>
      </w:r>
      <w:r w:rsidR="000C4365">
        <w:rPr>
          <w:b/>
        </w:rPr>
        <w:t xml:space="preserve"> </w:t>
      </w:r>
      <w:bookmarkStart w:id="0" w:name="_GoBack"/>
      <w:bookmarkEnd w:id="0"/>
      <w:proofErr w:type="gramStart"/>
      <w:r w:rsidRPr="005C7ED6">
        <w:rPr>
          <w:b/>
        </w:rPr>
        <w:t xml:space="preserve">( </w:t>
      </w:r>
      <w:proofErr w:type="gramEnd"/>
      <w:r w:rsidRPr="005C7ED6">
        <w:rPr>
          <w:b/>
        </w:rPr>
        <w:t xml:space="preserve">с изменениями от </w:t>
      </w:r>
      <w:r>
        <w:rPr>
          <w:b/>
        </w:rPr>
        <w:t>04.03.2021 г № 1/1)</w:t>
      </w:r>
    </w:p>
    <w:p w:rsidR="00E079C5" w:rsidRDefault="00E079C5" w:rsidP="005C7ED6"/>
    <w:p w:rsidR="005C7ED6" w:rsidRDefault="005C7ED6" w:rsidP="005C7ED6">
      <w:r>
        <w:t>1.Внести в решение Дамаскинской сельской Думы от 18.12.2020 № 8\2 «О бюджете Дамаскинского сельского поселения на 2021 год и на плановый период 2022 - 2023 годы</w:t>
      </w:r>
      <w:proofErr w:type="gramStart"/>
      <w:r>
        <w:t>»(</w:t>
      </w:r>
      <w:proofErr w:type="gramEnd"/>
      <w:r>
        <w:t xml:space="preserve">с изменениями </w:t>
      </w:r>
      <w:r w:rsidRPr="005C7ED6">
        <w:t>от</w:t>
      </w:r>
      <w:r>
        <w:t xml:space="preserve"> </w:t>
      </w:r>
      <w:r w:rsidRPr="005C7ED6">
        <w:t>04.03.2021 г № 1/1</w:t>
      </w:r>
      <w:r>
        <w:rPr>
          <w:b/>
        </w:rPr>
        <w:t>)</w:t>
      </w:r>
      <w:r>
        <w:t>) следующие изменения и дополнения:</w:t>
      </w:r>
    </w:p>
    <w:p w:rsidR="005C7ED6" w:rsidRDefault="005C7ED6" w:rsidP="005C7ED6"/>
    <w:p w:rsidR="005C7ED6" w:rsidRDefault="005C7ED6" w:rsidP="005C7ED6">
      <w:r>
        <w:t>1.1. Пункт 1.1 части 1 статьи 1 цифры «263</w:t>
      </w:r>
      <w:r w:rsidR="00E40733">
        <w:t>9000 рублей» заменить цифрами «</w:t>
      </w:r>
      <w:r>
        <w:t>2669000 рублей»;</w:t>
      </w:r>
    </w:p>
    <w:p w:rsidR="005C7ED6" w:rsidRDefault="005C7ED6" w:rsidP="005C7ED6">
      <w:r>
        <w:t>1.2. Пункт 1.2 части 1 статьи 1 цифры «2851700 рубль» заменить цифрами    «2881700рублей»;</w:t>
      </w:r>
    </w:p>
    <w:p w:rsidR="005C7ED6" w:rsidRDefault="005C7ED6" w:rsidP="005C7ED6">
      <w:r>
        <w:t>1.3. Приложение № 5 утвердить в новой редакции, согласно приложению</w:t>
      </w:r>
      <w:proofErr w:type="gramStart"/>
      <w:r>
        <w:t>..</w:t>
      </w:r>
      <w:proofErr w:type="gramEnd"/>
    </w:p>
    <w:p w:rsidR="005C7ED6" w:rsidRDefault="005C7ED6" w:rsidP="005C7ED6">
      <w:r>
        <w:t>1.4. Приложение № 7 утвердить в новой редакции согласно приложению.</w:t>
      </w:r>
    </w:p>
    <w:p w:rsidR="005C7ED6" w:rsidRDefault="005C7ED6" w:rsidP="005C7ED6">
      <w:r>
        <w:t>1.5. Приложение № 9 утвердить в новой редакции согласно приложению.</w:t>
      </w:r>
    </w:p>
    <w:p w:rsidR="005C7ED6" w:rsidRDefault="005C7ED6" w:rsidP="005C7ED6">
      <w:r>
        <w:t>1.6.</w:t>
      </w:r>
      <w:r w:rsidRPr="005C7ED6">
        <w:t xml:space="preserve"> </w:t>
      </w:r>
      <w:r>
        <w:t>Приложение № 11 утвердить в новой редакции согласно приложению.</w:t>
      </w:r>
    </w:p>
    <w:p w:rsidR="005C7ED6" w:rsidRDefault="00E079C5" w:rsidP="005C7ED6">
      <w:r>
        <w:t>1.7.</w:t>
      </w:r>
      <w:r w:rsidRPr="00E079C5">
        <w:t xml:space="preserve"> </w:t>
      </w:r>
      <w:r>
        <w:t>Приложение № 13 утвердить в новой редакции согласно приложению</w:t>
      </w:r>
    </w:p>
    <w:p w:rsidR="005C7ED6" w:rsidRDefault="005C7ED6" w:rsidP="005C7ED6">
      <w:r>
        <w:t xml:space="preserve">   2. Данное Решение обнародовать путем вывешивания на информационных стендах и размещения на официальном сайте в сети Интернет.</w:t>
      </w:r>
    </w:p>
    <w:p w:rsidR="005C7ED6" w:rsidRDefault="005C7ED6" w:rsidP="005C7ED6"/>
    <w:p w:rsidR="005C7ED6" w:rsidRDefault="005C7ED6" w:rsidP="005C7ED6"/>
    <w:p w:rsidR="005C7ED6" w:rsidRDefault="005C7ED6" w:rsidP="005C7ED6"/>
    <w:p w:rsidR="005C7ED6" w:rsidRDefault="005C7ED6" w:rsidP="005C7ED6">
      <w:r>
        <w:t xml:space="preserve">Председатель Дамаскинской </w:t>
      </w:r>
    </w:p>
    <w:p w:rsidR="005C7ED6" w:rsidRDefault="005C7ED6" w:rsidP="005C7ED6">
      <w:r>
        <w:t xml:space="preserve">сельской Думы                                                                                     </w:t>
      </w:r>
      <w:proofErr w:type="spellStart"/>
      <w:r>
        <w:t>Н.В.Шмыкова</w:t>
      </w:r>
      <w:proofErr w:type="spellEnd"/>
    </w:p>
    <w:p w:rsidR="005C7ED6" w:rsidRDefault="005C7ED6" w:rsidP="005C7ED6"/>
    <w:p w:rsidR="005C7ED6" w:rsidRDefault="005C7ED6" w:rsidP="005C7ED6"/>
    <w:p w:rsidR="005C7ED6" w:rsidRDefault="005C7ED6" w:rsidP="005C7ED6">
      <w:r>
        <w:t>Глава Дамаскинского</w:t>
      </w:r>
    </w:p>
    <w:p w:rsidR="005C7ED6" w:rsidRDefault="005C7ED6" w:rsidP="005C7ED6">
      <w:r>
        <w:t xml:space="preserve">сельского поселения                                                                           </w:t>
      </w:r>
      <w:proofErr w:type="spellStart"/>
      <w:r>
        <w:t>Г.В.Гумарова</w:t>
      </w:r>
      <w:proofErr w:type="spellEnd"/>
    </w:p>
    <w:p w:rsidR="005C7ED6" w:rsidRDefault="005C7ED6" w:rsidP="005C7ED6"/>
    <w:p w:rsidR="005C7ED6" w:rsidRDefault="005C7ED6" w:rsidP="005C7ED6"/>
    <w:p w:rsidR="00186F04" w:rsidRPr="005C7ED6" w:rsidRDefault="000C4365" w:rsidP="005C7ED6"/>
    <w:sectPr w:rsidR="00186F04" w:rsidRPr="005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C5"/>
    <w:rsid w:val="0000065A"/>
    <w:rsid w:val="000C4365"/>
    <w:rsid w:val="002652B9"/>
    <w:rsid w:val="003030C5"/>
    <w:rsid w:val="00316AFF"/>
    <w:rsid w:val="004B688D"/>
    <w:rsid w:val="004D158E"/>
    <w:rsid w:val="00520F18"/>
    <w:rsid w:val="005C7ED6"/>
    <w:rsid w:val="006064EE"/>
    <w:rsid w:val="00610B4C"/>
    <w:rsid w:val="0065369E"/>
    <w:rsid w:val="00764AB8"/>
    <w:rsid w:val="009356C9"/>
    <w:rsid w:val="00990470"/>
    <w:rsid w:val="009D1D34"/>
    <w:rsid w:val="009F75E5"/>
    <w:rsid w:val="00A4560E"/>
    <w:rsid w:val="00BB1AF2"/>
    <w:rsid w:val="00BF083F"/>
    <w:rsid w:val="00BF4C6E"/>
    <w:rsid w:val="00C50789"/>
    <w:rsid w:val="00C57971"/>
    <w:rsid w:val="00C90479"/>
    <w:rsid w:val="00DA5EAB"/>
    <w:rsid w:val="00E079C5"/>
    <w:rsid w:val="00E40733"/>
    <w:rsid w:val="00F2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EE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47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470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22</cp:revision>
  <cp:lastPrinted>2021-04-26T12:44:00Z</cp:lastPrinted>
  <dcterms:created xsi:type="dcterms:W3CDTF">2021-02-04T05:30:00Z</dcterms:created>
  <dcterms:modified xsi:type="dcterms:W3CDTF">2021-04-27T05:30:00Z</dcterms:modified>
</cp:coreProperties>
</file>